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F2" w:rsidRPr="00446771" w:rsidRDefault="00AF64F2" w:rsidP="009D288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64F2" w:rsidRPr="009D288A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АДМИНИСТРАЦИЯ ПОСЕЛКА КОШУРНИКОВО</w:t>
      </w:r>
    </w:p>
    <w:p w:rsidR="00AF64F2" w:rsidRPr="009D288A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КУРАГИНСКОГО РАЙОНА</w:t>
      </w:r>
    </w:p>
    <w:p w:rsidR="00AF64F2" w:rsidRPr="009D288A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AF64F2" w:rsidRPr="009D288A" w:rsidRDefault="00AF64F2" w:rsidP="00AF6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38EA" w:rsidRPr="009D288A" w:rsidRDefault="00AC38EA" w:rsidP="00AF6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64F2" w:rsidRPr="009D288A" w:rsidRDefault="00AF64F2" w:rsidP="00AF64F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AF64F2" w:rsidRPr="009D288A" w:rsidRDefault="00AF64F2" w:rsidP="00AF64F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AF64F2" w:rsidRPr="009D288A" w:rsidRDefault="00B84C2F" w:rsidP="00AF64F2">
      <w:pPr>
        <w:spacing w:after="0" w:line="240" w:lineRule="auto"/>
        <w:ind w:left="180" w:hanging="180"/>
        <w:jc w:val="center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16</w:t>
      </w:r>
      <w:r w:rsidR="00AF64F2" w:rsidRPr="009D288A">
        <w:rPr>
          <w:rFonts w:ascii="Arial" w:eastAsia="Times New Roman" w:hAnsi="Arial" w:cs="Arial"/>
          <w:sz w:val="24"/>
          <w:szCs w:val="24"/>
        </w:rPr>
        <w:t>.0</w:t>
      </w:r>
      <w:r w:rsidRPr="009D288A">
        <w:rPr>
          <w:rFonts w:ascii="Arial" w:eastAsia="Times New Roman" w:hAnsi="Arial" w:cs="Arial"/>
          <w:sz w:val="24"/>
          <w:szCs w:val="24"/>
        </w:rPr>
        <w:t>2</w:t>
      </w:r>
      <w:r w:rsidR="00AF64F2" w:rsidRPr="009D288A">
        <w:rPr>
          <w:rFonts w:ascii="Arial" w:eastAsia="Times New Roman" w:hAnsi="Arial" w:cs="Arial"/>
          <w:sz w:val="24"/>
          <w:szCs w:val="24"/>
        </w:rPr>
        <w:t>.202</w:t>
      </w:r>
      <w:r w:rsidRPr="009D288A">
        <w:rPr>
          <w:rFonts w:ascii="Arial" w:eastAsia="Times New Roman" w:hAnsi="Arial" w:cs="Arial"/>
          <w:sz w:val="24"/>
          <w:szCs w:val="24"/>
        </w:rPr>
        <w:t>4</w:t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  <w:t>пгт Кошурниково</w:t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</w:r>
      <w:r w:rsidR="00AF64F2" w:rsidRPr="009D288A">
        <w:rPr>
          <w:rFonts w:ascii="Arial" w:eastAsia="Times New Roman" w:hAnsi="Arial" w:cs="Arial"/>
          <w:sz w:val="24"/>
          <w:szCs w:val="24"/>
        </w:rPr>
        <w:tab/>
        <w:t>№</w:t>
      </w:r>
      <w:r w:rsidR="00AC38EA" w:rsidRPr="009D288A">
        <w:rPr>
          <w:rFonts w:ascii="Arial" w:eastAsia="Times New Roman" w:hAnsi="Arial" w:cs="Arial"/>
          <w:sz w:val="24"/>
          <w:szCs w:val="24"/>
        </w:rPr>
        <w:t>0</w:t>
      </w:r>
      <w:r w:rsidRPr="009D288A">
        <w:rPr>
          <w:rFonts w:ascii="Arial" w:eastAsia="Times New Roman" w:hAnsi="Arial" w:cs="Arial"/>
          <w:sz w:val="24"/>
          <w:szCs w:val="24"/>
        </w:rPr>
        <w:t>2</w:t>
      </w:r>
      <w:r w:rsidR="00AF64F2" w:rsidRPr="009D288A">
        <w:rPr>
          <w:rFonts w:ascii="Arial" w:eastAsia="Times New Roman" w:hAnsi="Arial" w:cs="Arial"/>
          <w:sz w:val="24"/>
          <w:szCs w:val="24"/>
        </w:rPr>
        <w:t>-п</w:t>
      </w:r>
    </w:p>
    <w:p w:rsidR="00957E7E" w:rsidRPr="009D288A" w:rsidRDefault="00957E7E">
      <w:pPr>
        <w:rPr>
          <w:rFonts w:ascii="Arial" w:hAnsi="Arial" w:cs="Arial"/>
          <w:sz w:val="24"/>
          <w:szCs w:val="24"/>
        </w:rPr>
      </w:pPr>
    </w:p>
    <w:p w:rsidR="00AF64F2" w:rsidRPr="009D288A" w:rsidRDefault="00AF64F2" w:rsidP="00AC38E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F64F2" w:rsidRPr="009D288A" w:rsidRDefault="00AF64F2" w:rsidP="00AC38E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Администрации поселка Кошурниково</w:t>
      </w:r>
    </w:p>
    <w:p w:rsidR="00AC38EA" w:rsidRPr="009D288A" w:rsidRDefault="00AF64F2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 xml:space="preserve">от </w:t>
      </w:r>
      <w:r w:rsidR="00AC38EA" w:rsidRPr="009D288A">
        <w:rPr>
          <w:rFonts w:ascii="Arial" w:hAnsi="Arial" w:cs="Arial"/>
          <w:sz w:val="24"/>
          <w:szCs w:val="24"/>
        </w:rPr>
        <w:t>19</w:t>
      </w:r>
      <w:r w:rsidRPr="009D288A">
        <w:rPr>
          <w:rFonts w:ascii="Arial" w:hAnsi="Arial" w:cs="Arial"/>
          <w:sz w:val="24"/>
          <w:szCs w:val="24"/>
        </w:rPr>
        <w:t>.0</w:t>
      </w:r>
      <w:r w:rsidR="00AC38EA" w:rsidRPr="009D288A">
        <w:rPr>
          <w:rFonts w:ascii="Arial" w:hAnsi="Arial" w:cs="Arial"/>
          <w:sz w:val="24"/>
          <w:szCs w:val="24"/>
        </w:rPr>
        <w:t>9</w:t>
      </w:r>
      <w:r w:rsidRPr="009D288A">
        <w:rPr>
          <w:rFonts w:ascii="Arial" w:hAnsi="Arial" w:cs="Arial"/>
          <w:sz w:val="24"/>
          <w:szCs w:val="24"/>
        </w:rPr>
        <w:t>.20</w:t>
      </w:r>
      <w:r w:rsidR="00AC38EA" w:rsidRPr="009D288A">
        <w:rPr>
          <w:rFonts w:ascii="Arial" w:hAnsi="Arial" w:cs="Arial"/>
          <w:sz w:val="24"/>
          <w:szCs w:val="24"/>
        </w:rPr>
        <w:t>16</w:t>
      </w:r>
      <w:r w:rsidRPr="009D288A">
        <w:rPr>
          <w:rFonts w:ascii="Arial" w:hAnsi="Arial" w:cs="Arial"/>
          <w:sz w:val="24"/>
          <w:szCs w:val="24"/>
        </w:rPr>
        <w:t xml:space="preserve"> № </w:t>
      </w:r>
      <w:r w:rsidR="00AC38EA" w:rsidRPr="009D288A">
        <w:rPr>
          <w:rFonts w:ascii="Arial" w:hAnsi="Arial" w:cs="Arial"/>
          <w:sz w:val="24"/>
          <w:szCs w:val="24"/>
        </w:rPr>
        <w:t>66</w:t>
      </w:r>
      <w:r w:rsidRPr="009D288A">
        <w:rPr>
          <w:rFonts w:ascii="Arial" w:hAnsi="Arial" w:cs="Arial"/>
          <w:sz w:val="24"/>
          <w:szCs w:val="24"/>
        </w:rPr>
        <w:t>-п «О</w:t>
      </w:r>
      <w:r w:rsidR="00AC38EA" w:rsidRPr="009D288A">
        <w:rPr>
          <w:rFonts w:ascii="Arial" w:hAnsi="Arial" w:cs="Arial"/>
          <w:sz w:val="24"/>
          <w:szCs w:val="24"/>
        </w:rPr>
        <w:t>б утверждении</w:t>
      </w:r>
    </w:p>
    <w:p w:rsidR="00AF64F2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муниципальной услуги «Предоставление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земельных участков, находящихся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в муниципальной собственности, земельных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участков государственная собственность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на которые не разграничена в</w:t>
      </w:r>
    </w:p>
    <w:p w:rsidR="00AC38EA" w:rsidRPr="009D288A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>собственность бесплатно на территории п. Кошурниково»</w:t>
      </w:r>
    </w:p>
    <w:p w:rsidR="00AF64F2" w:rsidRPr="009D288A" w:rsidRDefault="00AF64F2" w:rsidP="00AF64F2">
      <w:pPr>
        <w:rPr>
          <w:rFonts w:ascii="Arial" w:hAnsi="Arial" w:cs="Arial"/>
          <w:sz w:val="24"/>
          <w:szCs w:val="24"/>
        </w:rPr>
      </w:pPr>
    </w:p>
    <w:p w:rsidR="002F5993" w:rsidRPr="009D288A" w:rsidRDefault="002F5993" w:rsidP="002F599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D288A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04.08.2023 № 492-ФЗ «О внесении изменений в Земельный кодекс Российской Федерации», </w:t>
      </w:r>
      <w:r w:rsidRPr="009D288A">
        <w:rPr>
          <w:rFonts w:ascii="Arial" w:hAnsi="Arial" w:cs="Arial"/>
          <w:sz w:val="24"/>
          <w:szCs w:val="24"/>
        </w:rPr>
        <w:t xml:space="preserve">Постановлением администрации поселка Кошурниково от 24.10.2013г. №54-П «О порядке разработки и утверждения административных регламентов оказания муниципальных услуг», </w:t>
      </w:r>
      <w:r w:rsidRPr="009D288A">
        <w:rPr>
          <w:rFonts w:ascii="Arial" w:hAnsi="Arial" w:cs="Arial"/>
          <w:bCs/>
          <w:sz w:val="24"/>
          <w:szCs w:val="24"/>
        </w:rPr>
        <w:t xml:space="preserve">руководствуясь Уставом муниципального образования, поселок </w:t>
      </w:r>
      <w:bookmarkStart w:id="0" w:name="_GoBack"/>
      <w:bookmarkEnd w:id="0"/>
      <w:r w:rsidR="009D288A" w:rsidRPr="009D288A">
        <w:rPr>
          <w:rFonts w:ascii="Arial" w:hAnsi="Arial" w:cs="Arial"/>
          <w:bCs/>
          <w:sz w:val="24"/>
          <w:szCs w:val="24"/>
        </w:rPr>
        <w:t>Кошурниково, ПОСТАНОВЛЯЮ</w:t>
      </w:r>
      <w:r w:rsidRPr="009D288A">
        <w:rPr>
          <w:rFonts w:ascii="Arial" w:hAnsi="Arial" w:cs="Arial"/>
          <w:bCs/>
          <w:sz w:val="24"/>
          <w:szCs w:val="24"/>
        </w:rPr>
        <w:t>:</w:t>
      </w:r>
    </w:p>
    <w:p w:rsidR="00E2016B" w:rsidRPr="009D288A" w:rsidRDefault="00AF64F2" w:rsidP="00E2016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D288A">
        <w:rPr>
          <w:rFonts w:ascii="Arial" w:eastAsiaTheme="minorHAnsi" w:hAnsi="Arial" w:cs="Arial"/>
          <w:sz w:val="24"/>
          <w:szCs w:val="24"/>
        </w:rPr>
        <w:t xml:space="preserve">1. </w:t>
      </w:r>
      <w:r w:rsidRPr="009D288A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Pr="009D288A">
        <w:rPr>
          <w:rFonts w:ascii="Arial" w:hAnsi="Arial" w:cs="Arial"/>
          <w:sz w:val="24"/>
          <w:szCs w:val="24"/>
        </w:rPr>
        <w:t xml:space="preserve">от </w:t>
      </w:r>
      <w:r w:rsidR="00E2016B" w:rsidRPr="009D288A">
        <w:rPr>
          <w:rFonts w:ascii="Arial" w:hAnsi="Arial" w:cs="Arial"/>
          <w:sz w:val="24"/>
          <w:szCs w:val="24"/>
        </w:rPr>
        <w:t>19</w:t>
      </w:r>
      <w:r w:rsidRPr="009D288A">
        <w:rPr>
          <w:rFonts w:ascii="Arial" w:hAnsi="Arial" w:cs="Arial"/>
          <w:sz w:val="24"/>
          <w:szCs w:val="24"/>
        </w:rPr>
        <w:t>.0</w:t>
      </w:r>
      <w:r w:rsidR="00E2016B" w:rsidRPr="009D288A">
        <w:rPr>
          <w:rFonts w:ascii="Arial" w:hAnsi="Arial" w:cs="Arial"/>
          <w:sz w:val="24"/>
          <w:szCs w:val="24"/>
        </w:rPr>
        <w:t>9</w:t>
      </w:r>
      <w:r w:rsidRPr="009D288A">
        <w:rPr>
          <w:rFonts w:ascii="Arial" w:hAnsi="Arial" w:cs="Arial"/>
          <w:sz w:val="24"/>
          <w:szCs w:val="24"/>
        </w:rPr>
        <w:t>.20</w:t>
      </w:r>
      <w:r w:rsidR="00E2016B" w:rsidRPr="009D288A">
        <w:rPr>
          <w:rFonts w:ascii="Arial" w:hAnsi="Arial" w:cs="Arial"/>
          <w:sz w:val="24"/>
          <w:szCs w:val="24"/>
        </w:rPr>
        <w:t>16</w:t>
      </w:r>
      <w:r w:rsidRPr="009D288A">
        <w:rPr>
          <w:rFonts w:ascii="Arial" w:hAnsi="Arial" w:cs="Arial"/>
          <w:sz w:val="24"/>
          <w:szCs w:val="24"/>
        </w:rPr>
        <w:t xml:space="preserve"> № </w:t>
      </w:r>
      <w:r w:rsidR="00E2016B" w:rsidRPr="009D288A">
        <w:rPr>
          <w:rFonts w:ascii="Arial" w:hAnsi="Arial" w:cs="Arial"/>
          <w:sz w:val="24"/>
          <w:szCs w:val="24"/>
        </w:rPr>
        <w:t>66</w:t>
      </w:r>
      <w:r w:rsidRPr="009D288A">
        <w:rPr>
          <w:rFonts w:ascii="Arial" w:hAnsi="Arial" w:cs="Arial"/>
          <w:sz w:val="24"/>
          <w:szCs w:val="24"/>
        </w:rPr>
        <w:t>-п «</w:t>
      </w:r>
      <w:r w:rsidR="00E2016B" w:rsidRPr="009D288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 государственная собственность на которые не разграничена, в собственность бесплатно на территории поселка Кошурниково»</w:t>
      </w:r>
    </w:p>
    <w:p w:rsidR="00AF64F2" w:rsidRPr="009D288A" w:rsidRDefault="00AF64F2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 xml:space="preserve"> </w:t>
      </w:r>
      <w:r w:rsidRPr="009D288A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AF64F2" w:rsidRPr="009D288A" w:rsidRDefault="00AF64F2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 xml:space="preserve">- подпункт </w:t>
      </w:r>
      <w:r w:rsidR="00E2016B" w:rsidRPr="009D288A">
        <w:rPr>
          <w:rFonts w:ascii="Arial" w:hAnsi="Arial" w:cs="Arial"/>
          <w:sz w:val="24"/>
          <w:szCs w:val="24"/>
        </w:rPr>
        <w:t>6</w:t>
      </w:r>
      <w:r w:rsidRPr="009D288A">
        <w:rPr>
          <w:rFonts w:ascii="Arial" w:hAnsi="Arial" w:cs="Arial"/>
          <w:sz w:val="24"/>
          <w:szCs w:val="24"/>
        </w:rPr>
        <w:t xml:space="preserve">, пункта </w:t>
      </w:r>
      <w:r w:rsidR="00E2016B" w:rsidRPr="009D288A">
        <w:rPr>
          <w:rFonts w:ascii="Arial" w:hAnsi="Arial" w:cs="Arial"/>
          <w:sz w:val="24"/>
          <w:szCs w:val="24"/>
        </w:rPr>
        <w:t>2.3</w:t>
      </w:r>
      <w:r w:rsidRPr="009D288A">
        <w:rPr>
          <w:rFonts w:ascii="Arial" w:hAnsi="Arial" w:cs="Arial"/>
          <w:sz w:val="24"/>
          <w:szCs w:val="24"/>
        </w:rPr>
        <w:t xml:space="preserve"> </w:t>
      </w:r>
      <w:r w:rsidRPr="009D288A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AF64F2" w:rsidRPr="009D288A" w:rsidRDefault="00AF64F2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«</w:t>
      </w:r>
      <w:r w:rsidR="00E2016B"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4" w:anchor="dst582" w:history="1">
        <w:r w:rsidR="00E2016B" w:rsidRPr="009D288A">
          <w:rPr>
            <w:rStyle w:val="a7"/>
            <w:rFonts w:ascii="Arial" w:hAnsi="Arial" w:cs="Arial"/>
            <w:color w:val="1A0DAB"/>
            <w:sz w:val="24"/>
            <w:szCs w:val="24"/>
            <w:shd w:val="clear" w:color="auto" w:fill="FFFFFF"/>
          </w:rPr>
          <w:t>подпунктом 7 пункта 2 статьи 39.10</w:t>
        </w:r>
      </w:hyperlink>
      <w:r w:rsidR="00E2016B"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 Российской </w:t>
      </w:r>
      <w:r w:rsidR="00E2016B"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Федерации, и по профессии, специальности, которые определены законом субъекта Российской Федерации</w:t>
      </w:r>
      <w:r w:rsidR="00E2016B" w:rsidRPr="009D288A">
        <w:rPr>
          <w:rFonts w:ascii="Arial" w:eastAsia="Times New Roman" w:hAnsi="Arial" w:cs="Arial"/>
          <w:sz w:val="24"/>
          <w:szCs w:val="24"/>
        </w:rPr>
        <w:t>»</w:t>
      </w:r>
    </w:p>
    <w:p w:rsidR="00E2016B" w:rsidRPr="009D288A" w:rsidRDefault="00E2016B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- графа 7 таблицы пункта 2.8 Административного регламента изложить в следующей редакции:</w:t>
      </w:r>
    </w:p>
    <w:p w:rsidR="00E2016B" w:rsidRPr="009D288A" w:rsidRDefault="00754AD1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E2016B"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</w:t>
      </w:r>
      <w:r w:rsidRPr="009D288A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844955" w:rsidRPr="009D288A" w:rsidRDefault="00844955" w:rsidP="008449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44955" w:rsidRPr="009D288A" w:rsidRDefault="00844955" w:rsidP="008449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«Кошурниковский Вестник» и подлежит размещению на официальном сайте Администрации поселка Кошурниково в сети «Интернет».</w:t>
      </w:r>
    </w:p>
    <w:p w:rsidR="00844955" w:rsidRPr="009D288A" w:rsidRDefault="00844955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4955" w:rsidRPr="009D288A" w:rsidRDefault="00844955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4955" w:rsidRPr="009D288A" w:rsidRDefault="00754AD1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288A">
        <w:rPr>
          <w:rFonts w:ascii="Arial" w:eastAsia="Times New Roman" w:hAnsi="Arial" w:cs="Arial"/>
          <w:sz w:val="24"/>
          <w:szCs w:val="24"/>
        </w:rPr>
        <w:t xml:space="preserve">И.о. </w:t>
      </w:r>
      <w:r w:rsidR="00844955" w:rsidRPr="009D288A">
        <w:rPr>
          <w:rFonts w:ascii="Arial" w:eastAsia="Times New Roman" w:hAnsi="Arial" w:cs="Arial"/>
          <w:sz w:val="24"/>
          <w:szCs w:val="24"/>
        </w:rPr>
        <w:t>Глав</w:t>
      </w:r>
      <w:r w:rsidRPr="009D288A">
        <w:rPr>
          <w:rFonts w:ascii="Arial" w:eastAsia="Times New Roman" w:hAnsi="Arial" w:cs="Arial"/>
          <w:sz w:val="24"/>
          <w:szCs w:val="24"/>
        </w:rPr>
        <w:t>ы</w:t>
      </w:r>
      <w:r w:rsidR="00844955" w:rsidRPr="009D288A">
        <w:rPr>
          <w:rFonts w:ascii="Arial" w:eastAsia="Times New Roman" w:hAnsi="Arial" w:cs="Arial"/>
          <w:sz w:val="24"/>
          <w:szCs w:val="24"/>
        </w:rPr>
        <w:t xml:space="preserve"> поселка</w:t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="00844955" w:rsidRPr="009D288A">
        <w:rPr>
          <w:rFonts w:ascii="Arial" w:eastAsia="Times New Roman" w:hAnsi="Arial" w:cs="Arial"/>
          <w:sz w:val="24"/>
          <w:szCs w:val="24"/>
        </w:rPr>
        <w:tab/>
      </w:r>
      <w:r w:rsidRPr="009D288A">
        <w:rPr>
          <w:rFonts w:ascii="Arial" w:eastAsia="Times New Roman" w:hAnsi="Arial" w:cs="Arial"/>
          <w:sz w:val="24"/>
          <w:szCs w:val="24"/>
        </w:rPr>
        <w:t>А.Ю. Елова</w:t>
      </w:r>
    </w:p>
    <w:p w:rsidR="00844955" w:rsidRPr="009D288A" w:rsidRDefault="00844955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4F2" w:rsidRPr="009D288A" w:rsidRDefault="00AF64F2" w:rsidP="00AF64F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D288A">
        <w:rPr>
          <w:rFonts w:ascii="Arial" w:hAnsi="Arial" w:cs="Arial"/>
          <w:sz w:val="24"/>
          <w:szCs w:val="24"/>
        </w:rPr>
        <w:t xml:space="preserve"> </w:t>
      </w:r>
    </w:p>
    <w:p w:rsidR="00AF64F2" w:rsidRPr="009D288A" w:rsidRDefault="00AF64F2" w:rsidP="00AF64F2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AF64F2" w:rsidRPr="009D288A" w:rsidRDefault="00AF64F2" w:rsidP="00AF64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F64F2" w:rsidRPr="009D288A" w:rsidRDefault="00AF64F2" w:rsidP="00AF64F2">
      <w:pPr>
        <w:rPr>
          <w:rFonts w:ascii="Arial" w:hAnsi="Arial" w:cs="Arial"/>
          <w:sz w:val="24"/>
          <w:szCs w:val="24"/>
        </w:rPr>
      </w:pPr>
    </w:p>
    <w:sectPr w:rsidR="00AF64F2" w:rsidRPr="009D288A" w:rsidSect="0095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4F2"/>
    <w:rsid w:val="001314F2"/>
    <w:rsid w:val="002F5993"/>
    <w:rsid w:val="003707BA"/>
    <w:rsid w:val="004F130D"/>
    <w:rsid w:val="00754AD1"/>
    <w:rsid w:val="00844955"/>
    <w:rsid w:val="00947E4E"/>
    <w:rsid w:val="00957E7E"/>
    <w:rsid w:val="009D288A"/>
    <w:rsid w:val="00AC38EA"/>
    <w:rsid w:val="00AF64F2"/>
    <w:rsid w:val="00B84C2F"/>
    <w:rsid w:val="00E11005"/>
    <w:rsid w:val="00E17A57"/>
    <w:rsid w:val="00E2016B"/>
    <w:rsid w:val="00E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390"/>
  <w15:docId w15:val="{30B9E44D-34CE-4AB1-8A6D-D420DBE9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7E"/>
  </w:style>
  <w:style w:type="paragraph" w:styleId="1">
    <w:name w:val="heading 1"/>
    <w:basedOn w:val="a"/>
    <w:next w:val="a"/>
    <w:link w:val="10"/>
    <w:uiPriority w:val="9"/>
    <w:qFormat/>
    <w:rsid w:val="00AF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AF64F2"/>
    <w:pPr>
      <w:spacing w:after="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F64F2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F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F64F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F64F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2764/f6fb5e26212db7c34ed9e1fc1e33a10f57b19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10</cp:revision>
  <cp:lastPrinted>2024-01-31T03:24:00Z</cp:lastPrinted>
  <dcterms:created xsi:type="dcterms:W3CDTF">2023-06-29T06:53:00Z</dcterms:created>
  <dcterms:modified xsi:type="dcterms:W3CDTF">2024-01-31T03:24:00Z</dcterms:modified>
</cp:coreProperties>
</file>