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48" w:rsidRPr="00C90EA7" w:rsidRDefault="00212D48">
      <w:pPr>
        <w:keepNext/>
        <w:ind w:left="34"/>
        <w:jc w:val="center"/>
        <w:outlineLvl w:val="0"/>
        <w:rPr>
          <w:rFonts w:ascii="Times New Roman" w:eastAsia="Arial CYR" w:hAnsi="Times New Roman" w:cs="Times New Roman"/>
          <w:color w:val="4A442A"/>
          <w:sz w:val="28"/>
          <w:szCs w:val="28"/>
        </w:rPr>
      </w:pPr>
    </w:p>
    <w:p w:rsidR="00212D48" w:rsidRPr="00C90EA7" w:rsidRDefault="00C65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EA7">
        <w:rPr>
          <w:rFonts w:ascii="Times New Roman" w:hAnsi="Times New Roman" w:cs="Times New Roman"/>
          <w:sz w:val="28"/>
          <w:szCs w:val="28"/>
        </w:rPr>
        <w:t>АДМИНИСТРАЦИЯ ПОСЕЛКА КОШУРНИКОВО</w:t>
      </w:r>
    </w:p>
    <w:p w:rsidR="00212D48" w:rsidRPr="00C90EA7" w:rsidRDefault="00C65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EA7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212D48" w:rsidRPr="00C90EA7" w:rsidRDefault="00C65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EA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12D48" w:rsidRPr="00C90EA7" w:rsidRDefault="00212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D48" w:rsidRPr="00C90EA7" w:rsidRDefault="00C65D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D05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D48" w:rsidRPr="00C90EA7" w:rsidRDefault="00212D4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D48" w:rsidRPr="00C90EA7" w:rsidRDefault="001743D2" w:rsidP="00C65D0B">
      <w:pPr>
        <w:tabs>
          <w:tab w:val="center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18.12.2023</w:t>
      </w:r>
      <w:r w:rsidR="00C65D0B">
        <w:rPr>
          <w:rFonts w:ascii="Times New Roman" w:hAnsi="Times New Roman" w:cs="Times New Roman"/>
          <w:bCs/>
          <w:sz w:val="28"/>
          <w:szCs w:val="28"/>
        </w:rPr>
        <w:tab/>
      </w:r>
      <w:r w:rsidR="00C65D0B">
        <w:rPr>
          <w:rFonts w:ascii="Times New Roman" w:hAnsi="Times New Roman" w:cs="Times New Roman"/>
          <w:bCs/>
          <w:sz w:val="28"/>
          <w:szCs w:val="28"/>
        </w:rPr>
        <w:tab/>
      </w:r>
      <w:r w:rsidR="00C65D0B">
        <w:rPr>
          <w:rFonts w:ascii="Times New Roman" w:hAnsi="Times New Roman" w:cs="Times New Roman"/>
          <w:bCs/>
          <w:sz w:val="28"/>
          <w:szCs w:val="28"/>
        </w:rPr>
        <w:tab/>
      </w:r>
      <w:r w:rsidR="00C65D0B">
        <w:rPr>
          <w:rFonts w:ascii="Times New Roman" w:hAnsi="Times New Roman" w:cs="Times New Roman"/>
          <w:bCs/>
          <w:sz w:val="28"/>
          <w:szCs w:val="28"/>
        </w:rPr>
        <w:tab/>
      </w:r>
      <w:r w:rsidR="00C65D0B" w:rsidRPr="00C90EA7">
        <w:rPr>
          <w:rFonts w:ascii="Times New Roman" w:hAnsi="Times New Roman" w:cs="Times New Roman"/>
          <w:bCs/>
          <w:sz w:val="28"/>
          <w:szCs w:val="28"/>
        </w:rPr>
        <w:t xml:space="preserve">пгт Кошурниково </w:t>
      </w:r>
      <w:r w:rsidR="00C65D0B">
        <w:rPr>
          <w:rFonts w:ascii="Times New Roman" w:hAnsi="Times New Roman" w:cs="Times New Roman"/>
          <w:bCs/>
          <w:sz w:val="28"/>
          <w:szCs w:val="28"/>
        </w:rPr>
        <w:tab/>
      </w:r>
      <w:r w:rsidR="00C65D0B">
        <w:rPr>
          <w:rFonts w:ascii="Times New Roman" w:hAnsi="Times New Roman" w:cs="Times New Roman"/>
          <w:bCs/>
          <w:sz w:val="28"/>
          <w:szCs w:val="28"/>
        </w:rPr>
        <w:tab/>
      </w:r>
      <w:r w:rsidR="00C65D0B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="00C65D0B" w:rsidRPr="00C90EA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44</w:t>
      </w:r>
      <w:r w:rsidR="00D05CFF">
        <w:rPr>
          <w:rFonts w:ascii="Times New Roman" w:hAnsi="Times New Roman" w:cs="Times New Roman"/>
          <w:bCs/>
          <w:sz w:val="28"/>
          <w:szCs w:val="28"/>
        </w:rPr>
        <w:t>-п</w:t>
      </w:r>
    </w:p>
    <w:p w:rsidR="00212D48" w:rsidRPr="00C90EA7" w:rsidRDefault="00212D48">
      <w:pPr>
        <w:tabs>
          <w:tab w:val="center" w:pos="4674"/>
        </w:tabs>
        <w:rPr>
          <w:rFonts w:ascii="Times New Roman" w:hAnsi="Times New Roman" w:cs="Times New Roman"/>
          <w:bCs/>
          <w:sz w:val="28"/>
          <w:szCs w:val="28"/>
        </w:rPr>
      </w:pPr>
    </w:p>
    <w:p w:rsidR="00212D48" w:rsidRPr="00C90EA7" w:rsidRDefault="00D05CFF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внесение изменений и дополнений в </w:t>
      </w:r>
      <w:r w:rsidR="00C65D0B" w:rsidRPr="00C90EA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5D0B" w:rsidRPr="00C90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D48" w:rsidRPr="00C90EA7" w:rsidRDefault="00C65D0B">
      <w:pPr>
        <w:pStyle w:val="Standard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EA7">
        <w:rPr>
          <w:rFonts w:ascii="Times New Roman" w:hAnsi="Times New Roman" w:cs="Times New Roman"/>
          <w:sz w:val="28"/>
          <w:szCs w:val="28"/>
        </w:rPr>
        <w:t>об оплате труда работников Администрации поселка Кошурниково,</w:t>
      </w:r>
      <w:r w:rsidRPr="00C90E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2D48" w:rsidRPr="00C90EA7" w:rsidRDefault="00C65D0B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C9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являющихся</w:t>
      </w:r>
      <w:proofErr w:type="gramEnd"/>
      <w:r w:rsidRPr="00C9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лицами, замещающими муниципальные должности</w:t>
      </w:r>
    </w:p>
    <w:p w:rsidR="00212D48" w:rsidRPr="00C90EA7" w:rsidRDefault="00C65D0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должности муниципальной службы</w:t>
      </w:r>
    </w:p>
    <w:p w:rsidR="00212D48" w:rsidRPr="00C90EA7" w:rsidRDefault="00212D4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D48" w:rsidRPr="00C90EA7" w:rsidRDefault="00C65D0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EA7">
        <w:rPr>
          <w:rFonts w:ascii="Times New Roman" w:hAnsi="Times New Roman" w:cs="Times New Roman"/>
          <w:sz w:val="28"/>
          <w:szCs w:val="28"/>
        </w:rPr>
        <w:t>В целях обеспечения повышения уровня содержания заработной платы работников Администрации поселка Кошурниково,</w:t>
      </w:r>
      <w:r w:rsidRPr="00C90E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службы, в</w:t>
      </w:r>
      <w:r w:rsidRPr="00C90EA7">
        <w:rPr>
          <w:rFonts w:ascii="Times New Roman" w:hAnsi="Times New Roman" w:cs="Times New Roman"/>
          <w:sz w:val="28"/>
          <w:szCs w:val="28"/>
        </w:rPr>
        <w:t xml:space="preserve"> соответствии со статьей 134, 144 Трудового кодекса Российской Федерации, статьей 86 Бюджетного кодекса Российской Федерации,</w:t>
      </w:r>
      <w:r w:rsidRPr="00C9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со ст. </w:t>
      </w:r>
      <w:r w:rsidRPr="00C90EA7">
        <w:rPr>
          <w:rFonts w:ascii="Times New Roman" w:hAnsi="Times New Roman" w:cs="Times New Roman"/>
          <w:sz w:val="28"/>
          <w:szCs w:val="28"/>
        </w:rPr>
        <w:t xml:space="preserve"> статьей 53 Федерального закона от 06.10.2003 № 131-ФЗ «Об общих принципах организации местного самоуправления в Российской Федерации», на основании</w:t>
      </w:r>
      <w:proofErr w:type="gramEnd"/>
      <w:r w:rsidRPr="00C90EA7">
        <w:rPr>
          <w:rFonts w:ascii="Times New Roman" w:hAnsi="Times New Roman" w:cs="Times New Roman"/>
          <w:sz w:val="28"/>
          <w:szCs w:val="28"/>
        </w:rPr>
        <w:t xml:space="preserve"> статьи 16 Устава </w:t>
      </w:r>
      <w:r w:rsidRPr="00C90E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0EA7">
        <w:rPr>
          <w:rFonts w:ascii="Times New Roman" w:hAnsi="Times New Roman" w:cs="Times New Roman"/>
          <w:sz w:val="28"/>
          <w:szCs w:val="28"/>
        </w:rPr>
        <w:t>поселка Кошурниково Курагинского района Красноярского края,</w:t>
      </w:r>
      <w:r w:rsidRPr="00C90E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0E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2D48" w:rsidRPr="00C90EA7" w:rsidRDefault="00C90EA7" w:rsidP="00C90EA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D05CFF">
        <w:rPr>
          <w:rFonts w:ascii="Times New Roman" w:eastAsia="Times New Roman" w:hAnsi="Times New Roman"/>
          <w:sz w:val="28"/>
          <w:szCs w:val="28"/>
        </w:rPr>
        <w:t xml:space="preserve">Внести в </w:t>
      </w:r>
      <w:r w:rsidR="00D05CFF">
        <w:rPr>
          <w:rFonts w:ascii="Times New Roman" w:hAnsi="Times New Roman"/>
          <w:sz w:val="28"/>
          <w:szCs w:val="28"/>
        </w:rPr>
        <w:t>П</w:t>
      </w:r>
      <w:r w:rsidR="00C65D0B" w:rsidRPr="00C90EA7">
        <w:rPr>
          <w:rFonts w:ascii="Times New Roman" w:hAnsi="Times New Roman"/>
          <w:sz w:val="28"/>
          <w:szCs w:val="28"/>
        </w:rPr>
        <w:t>оложение</w:t>
      </w:r>
      <w:r w:rsidR="00D05CFF">
        <w:rPr>
          <w:rFonts w:ascii="Times New Roman" w:hAnsi="Times New Roman"/>
          <w:sz w:val="28"/>
          <w:szCs w:val="28"/>
        </w:rPr>
        <w:t xml:space="preserve"> от 22.12.2021 № 59-п</w:t>
      </w:r>
      <w:r w:rsidR="00C65D0B" w:rsidRPr="00C90EA7">
        <w:rPr>
          <w:rFonts w:ascii="Times New Roman" w:hAnsi="Times New Roman"/>
          <w:sz w:val="28"/>
          <w:szCs w:val="28"/>
        </w:rPr>
        <w:t xml:space="preserve"> </w:t>
      </w:r>
      <w:r w:rsidR="00D05CFF">
        <w:rPr>
          <w:rFonts w:ascii="Times New Roman" w:hAnsi="Times New Roman"/>
          <w:sz w:val="28"/>
          <w:szCs w:val="28"/>
        </w:rPr>
        <w:t>«О</w:t>
      </w:r>
      <w:r w:rsidR="00C65D0B" w:rsidRPr="00C90EA7">
        <w:rPr>
          <w:rFonts w:ascii="Times New Roman" w:hAnsi="Times New Roman"/>
          <w:sz w:val="28"/>
          <w:szCs w:val="28"/>
        </w:rPr>
        <w:t>б оплате труда работников администрации поселка Кошурниково</w:t>
      </w:r>
      <w:r w:rsidR="00C65D0B" w:rsidRPr="00C90EA7">
        <w:rPr>
          <w:rFonts w:ascii="Times New Roman" w:hAnsi="Times New Roman"/>
          <w:i/>
          <w:sz w:val="28"/>
          <w:szCs w:val="28"/>
        </w:rPr>
        <w:t xml:space="preserve">, </w:t>
      </w:r>
      <w:r w:rsidR="00C65D0B" w:rsidRPr="00C90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D05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C65D0B" w:rsidRPr="00C90EA7">
        <w:rPr>
          <w:rFonts w:ascii="Times New Roman" w:eastAsia="Times New Roman" w:hAnsi="Times New Roman"/>
          <w:sz w:val="28"/>
          <w:szCs w:val="28"/>
        </w:rPr>
        <w:t xml:space="preserve"> </w:t>
      </w:r>
      <w:r w:rsidR="00D05CFF">
        <w:rPr>
          <w:rFonts w:ascii="Times New Roman" w:eastAsia="Times New Roman" w:hAnsi="Times New Roman"/>
          <w:sz w:val="28"/>
          <w:szCs w:val="28"/>
        </w:rPr>
        <w:t>следующие изменения и дополнения:</w:t>
      </w:r>
    </w:p>
    <w:p w:rsidR="00212D48" w:rsidRDefault="00D05CFF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C65D0B" w:rsidRPr="00C90EA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C65D0B" w:rsidRPr="00C90EA7">
        <w:rPr>
          <w:rFonts w:ascii="Times New Roman" w:eastAsia="Times New Roman" w:hAnsi="Times New Roman"/>
          <w:sz w:val="28"/>
          <w:szCs w:val="28"/>
        </w:rPr>
        <w:t>роизвести с 01.0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C65D0B" w:rsidRPr="00C90EA7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C65D0B" w:rsidRPr="00C90EA7">
        <w:rPr>
          <w:rFonts w:ascii="Times New Roman" w:eastAsia="Times New Roman" w:hAnsi="Times New Roman"/>
          <w:sz w:val="28"/>
          <w:szCs w:val="28"/>
        </w:rPr>
        <w:t xml:space="preserve"> года индексацию на 6,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C65D0B" w:rsidRPr="00C90EA7">
        <w:rPr>
          <w:rFonts w:ascii="Times New Roman" w:eastAsia="Times New Roman" w:hAnsi="Times New Roman"/>
          <w:sz w:val="28"/>
          <w:szCs w:val="28"/>
        </w:rPr>
        <w:t xml:space="preserve"> процента размеров окладов (должностных окладов, ставок заработной платы) работников Администрации поселка Кошурниково,</w:t>
      </w:r>
      <w:r w:rsidR="00C65D0B" w:rsidRPr="00C90EA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65D0B" w:rsidRPr="00C90E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службы.</w:t>
      </w:r>
    </w:p>
    <w:p w:rsidR="00D05CFF" w:rsidRDefault="00D05CF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13B">
        <w:rPr>
          <w:rFonts w:ascii="Times New Roman" w:hAnsi="Times New Roman"/>
          <w:sz w:val="28"/>
          <w:szCs w:val="28"/>
        </w:rPr>
        <w:t>- таблицу в приложении к настоящему Положению изложить в новой редакции:</w:t>
      </w:r>
    </w:p>
    <w:p w:rsidR="00D05CFF" w:rsidRDefault="00D05CFF" w:rsidP="00D05CFF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  <w:r w:rsidRPr="0043413B">
        <w:rPr>
          <w:rFonts w:ascii="Times New Roman" w:hAnsi="Times New Roman" w:cs="Times New Roman"/>
          <w:sz w:val="28"/>
          <w:szCs w:val="28"/>
        </w:rPr>
        <w:t xml:space="preserve">- таблицу в приложении к настоящему Положению изложить в новой редакции:    </w:t>
      </w:r>
    </w:p>
    <w:p w:rsidR="00D05CFF" w:rsidRDefault="00D05CFF" w:rsidP="00D05CFF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D05CFF" w:rsidRDefault="00D05CFF" w:rsidP="00D05CFF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D05CFF" w:rsidRDefault="00D05CFF" w:rsidP="00D05CFF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D05CFF" w:rsidRDefault="00D05CFF" w:rsidP="00D05CFF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D05CFF" w:rsidRDefault="00D05CFF" w:rsidP="00D05CFF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D05CFF" w:rsidRDefault="00D05CFF" w:rsidP="00D05CFF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D05CFF" w:rsidRDefault="00D05CFF" w:rsidP="00D05CFF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D05CFF" w:rsidRPr="0043413B" w:rsidRDefault="00D05CFF" w:rsidP="00D05CFF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  <w:r w:rsidRPr="004341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tbl>
      <w:tblPr>
        <w:tblW w:w="9468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86"/>
        <w:gridCol w:w="2603"/>
        <w:gridCol w:w="2580"/>
        <w:gridCol w:w="1992"/>
      </w:tblGrid>
      <w:tr w:rsidR="00D05CFF" w:rsidRPr="00C90EA7" w:rsidTr="00D05CFF"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квалификационным уровням</w:t>
            </w:r>
          </w:p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оклада</w:t>
            </w:r>
          </w:p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(должностного оклада),</w:t>
            </w:r>
          </w:p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ставки заработной платы, руб.</w:t>
            </w:r>
          </w:p>
        </w:tc>
      </w:tr>
      <w:tr w:rsidR="00D05CFF" w:rsidRPr="00C90EA7" w:rsidTr="00D05CFF"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квалификационный уровень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  <w:r w:rsidRPr="00C90E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05CFF" w:rsidRPr="00C90EA7" w:rsidTr="00D05CFF"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профессии рабочих первого уровня»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квалификационный уровень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0,5 ставки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D05CFF" w:rsidRPr="00C90EA7" w:rsidTr="00D05CFF"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профессии рабочих второго уровня»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квалификационный уровень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FF" w:rsidRPr="00C90EA7" w:rsidRDefault="00D05CFF" w:rsidP="00DF3A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4704</w:t>
            </w: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D05CFF" w:rsidRPr="00C90EA7" w:rsidTr="00D05CFF"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профессии рабочих первого уровня»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квалификационный уровень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благоустройству населенных пунктов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05CFF" w:rsidRPr="00C90EA7" w:rsidRDefault="00D05CFF" w:rsidP="00DF3A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4040</w:t>
            </w:r>
            <w:r w:rsidRPr="00C90E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D05CFF" w:rsidRPr="00C90EA7" w:rsidRDefault="00D05CF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2D48" w:rsidRPr="00C90EA7" w:rsidRDefault="00C65D0B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A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90E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0EA7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D05CFF">
        <w:rPr>
          <w:rFonts w:ascii="Times New Roman" w:hAnsi="Times New Roman"/>
          <w:sz w:val="28"/>
          <w:szCs w:val="28"/>
        </w:rPr>
        <w:t>оставляю за собой</w:t>
      </w:r>
      <w:r w:rsidRPr="00C90EA7">
        <w:rPr>
          <w:rFonts w:ascii="Times New Roman" w:hAnsi="Times New Roman"/>
          <w:sz w:val="28"/>
          <w:szCs w:val="28"/>
        </w:rPr>
        <w:t>.</w:t>
      </w:r>
    </w:p>
    <w:p w:rsidR="00C90EA7" w:rsidRPr="00C90EA7" w:rsidRDefault="00C65D0B" w:rsidP="00C90E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EA7">
        <w:rPr>
          <w:rFonts w:ascii="Times New Roman" w:hAnsi="Times New Roman" w:cs="Times New Roman"/>
          <w:sz w:val="28"/>
          <w:szCs w:val="28"/>
        </w:rPr>
        <w:t xml:space="preserve">5. </w:t>
      </w:r>
      <w:r w:rsidR="00C90EA7" w:rsidRPr="00C90EA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«Кошурниковский Вестник» и на официальном сайте Администрации поселка Кошурниково в сети «Интернет», </w:t>
      </w:r>
      <w:r w:rsidR="001743D2">
        <w:rPr>
          <w:rFonts w:ascii="Times New Roman" w:hAnsi="Times New Roman" w:cs="Times New Roman"/>
          <w:sz w:val="28"/>
          <w:szCs w:val="28"/>
        </w:rPr>
        <w:t>и применяются к правоотношениям, возникшим с</w:t>
      </w:r>
      <w:bookmarkStart w:id="0" w:name="_GoBack"/>
      <w:bookmarkEnd w:id="0"/>
      <w:r w:rsidR="00C90EA7" w:rsidRPr="00C90EA7">
        <w:rPr>
          <w:rFonts w:ascii="Times New Roman" w:hAnsi="Times New Roman" w:cs="Times New Roman"/>
          <w:sz w:val="28"/>
          <w:szCs w:val="28"/>
        </w:rPr>
        <w:t xml:space="preserve"> 1 </w:t>
      </w:r>
      <w:r w:rsidR="00D05CFF">
        <w:rPr>
          <w:rFonts w:ascii="Times New Roman" w:hAnsi="Times New Roman" w:cs="Times New Roman"/>
          <w:sz w:val="28"/>
          <w:szCs w:val="28"/>
        </w:rPr>
        <w:t>июля</w:t>
      </w:r>
      <w:r w:rsidR="00C90EA7" w:rsidRPr="00C90EA7">
        <w:rPr>
          <w:rFonts w:ascii="Times New Roman" w:hAnsi="Times New Roman" w:cs="Times New Roman"/>
          <w:sz w:val="28"/>
          <w:szCs w:val="28"/>
        </w:rPr>
        <w:t xml:space="preserve"> 202</w:t>
      </w:r>
      <w:r w:rsidR="00D05CFF">
        <w:rPr>
          <w:rFonts w:ascii="Times New Roman" w:hAnsi="Times New Roman" w:cs="Times New Roman"/>
          <w:sz w:val="28"/>
          <w:szCs w:val="28"/>
        </w:rPr>
        <w:t>3</w:t>
      </w:r>
      <w:r w:rsidR="00C90EA7" w:rsidRPr="00C90E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2D48" w:rsidRPr="00C90EA7" w:rsidRDefault="00212D48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2D48" w:rsidRPr="00C90EA7" w:rsidRDefault="00212D48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2D48" w:rsidRPr="00C90EA7" w:rsidRDefault="00212D4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D48" w:rsidRPr="00C90EA7" w:rsidRDefault="00D05C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EA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90EA7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C90EA7">
        <w:rPr>
          <w:rFonts w:ascii="Times New Roman" w:hAnsi="Times New Roman" w:cs="Times New Roman"/>
          <w:sz w:val="28"/>
          <w:szCs w:val="28"/>
        </w:rPr>
        <w:tab/>
      </w:r>
      <w:r w:rsidR="00C90EA7">
        <w:rPr>
          <w:rFonts w:ascii="Times New Roman" w:hAnsi="Times New Roman" w:cs="Times New Roman"/>
          <w:sz w:val="28"/>
          <w:szCs w:val="28"/>
        </w:rPr>
        <w:tab/>
      </w:r>
      <w:r w:rsidR="00C90EA7">
        <w:rPr>
          <w:rFonts w:ascii="Times New Roman" w:hAnsi="Times New Roman" w:cs="Times New Roman"/>
          <w:sz w:val="28"/>
          <w:szCs w:val="28"/>
        </w:rPr>
        <w:tab/>
      </w:r>
      <w:r w:rsidR="00C90EA7">
        <w:rPr>
          <w:rFonts w:ascii="Times New Roman" w:hAnsi="Times New Roman" w:cs="Times New Roman"/>
          <w:sz w:val="28"/>
          <w:szCs w:val="28"/>
        </w:rPr>
        <w:tab/>
      </w:r>
      <w:r w:rsidR="00C90EA7">
        <w:rPr>
          <w:rFonts w:ascii="Times New Roman" w:hAnsi="Times New Roman" w:cs="Times New Roman"/>
          <w:sz w:val="28"/>
          <w:szCs w:val="28"/>
        </w:rPr>
        <w:tab/>
      </w:r>
      <w:r w:rsidR="00C90E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65D0B" w:rsidRPr="00C90EA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А.Ю.Елова</w:t>
      </w:r>
      <w:proofErr w:type="spellEnd"/>
    </w:p>
    <w:p w:rsidR="00212D48" w:rsidRPr="00C90EA7" w:rsidRDefault="00212D48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2D48" w:rsidRDefault="00212D48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EA7" w:rsidRDefault="00C90EA7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EA7" w:rsidRDefault="00C90EA7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D48" w:rsidRPr="00C90EA7" w:rsidRDefault="00212D48">
      <w:pPr>
        <w:pStyle w:val="Standard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12D48" w:rsidRPr="00C90EA7" w:rsidSect="00D05CFF">
      <w:footerReference w:type="first" r:id="rId9"/>
      <w:pgSz w:w="11906" w:h="16838"/>
      <w:pgMar w:top="1134" w:right="1134" w:bottom="1134" w:left="1134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DF" w:rsidRDefault="002410DF">
      <w:pPr>
        <w:spacing w:line="240" w:lineRule="auto"/>
      </w:pPr>
      <w:r>
        <w:separator/>
      </w:r>
    </w:p>
  </w:endnote>
  <w:endnote w:type="continuationSeparator" w:id="0">
    <w:p w:rsidR="002410DF" w:rsidRDefault="00241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0B" w:rsidRDefault="00C65D0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DF" w:rsidRDefault="002410DF">
      <w:pPr>
        <w:spacing w:line="240" w:lineRule="auto"/>
      </w:pPr>
      <w:r>
        <w:separator/>
      </w:r>
    </w:p>
  </w:footnote>
  <w:footnote w:type="continuationSeparator" w:id="0">
    <w:p w:rsidR="002410DF" w:rsidRDefault="002410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6D57"/>
    <w:multiLevelType w:val="multilevel"/>
    <w:tmpl w:val="DCD205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0F6752"/>
    <w:multiLevelType w:val="multilevel"/>
    <w:tmpl w:val="22124F0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2D48"/>
    <w:rsid w:val="001743D2"/>
    <w:rsid w:val="00212D48"/>
    <w:rsid w:val="002410DF"/>
    <w:rsid w:val="00C65D0B"/>
    <w:rsid w:val="00C90EA7"/>
    <w:rsid w:val="00D05CFF"/>
    <w:rsid w:val="00D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basedOn w:val="a1"/>
    <w:qFormat/>
    <w:rPr>
      <w:sz w:val="20"/>
      <w:szCs w:val="20"/>
    </w:rPr>
  </w:style>
  <w:style w:type="character" w:styleId="a5">
    <w:name w:val="footnote reference"/>
    <w:basedOn w:val="a1"/>
    <w:qFormat/>
    <w:rPr>
      <w:vertAlign w:val="superscript"/>
    </w:rPr>
  </w:style>
  <w:style w:type="character" w:customStyle="1" w:styleId="a6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1"/>
    <w:qFormat/>
  </w:style>
  <w:style w:type="character" w:customStyle="1" w:styleId="a8">
    <w:name w:val="Нижний колонтитул Знак"/>
    <w:basedOn w:val="a1"/>
    <w:qFormat/>
  </w:style>
  <w:style w:type="character" w:customStyle="1" w:styleId="ListLabel1">
    <w:name w:val="ListLabel 1"/>
    <w:qFormat/>
    <w:rPr>
      <w:rFonts w:ascii="Times New Roman" w:hAnsi="Times New Roman"/>
      <w:b/>
      <w:i w:val="0"/>
      <w:sz w:val="28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/>
      <w:b w:val="0"/>
      <w:bCs w:val="0"/>
      <w:i w:val="0"/>
      <w:sz w:val="28"/>
    </w:rPr>
  </w:style>
  <w:style w:type="character" w:styleId="a9">
    <w:name w:val="Strong"/>
    <w:basedOn w:val="a1"/>
    <w:uiPriority w:val="22"/>
    <w:qFormat/>
    <w:rPr>
      <w:b/>
      <w:bCs/>
    </w:rPr>
  </w:style>
  <w:style w:type="character" w:customStyle="1" w:styleId="ListLabel3">
    <w:name w:val="ListLabel 3"/>
    <w:qFormat/>
    <w:rPr>
      <w:rFonts w:ascii="Arial" w:hAnsi="Arial"/>
      <w:b w:val="0"/>
      <w:bCs w:val="0"/>
      <w:i w:val="0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">
    <w:name w:val="ListLabel 4"/>
    <w:qFormat/>
    <w:rPr>
      <w:rFonts w:ascii="Arial" w:hAnsi="Arial"/>
      <w:b w:val="0"/>
      <w:bCs w:val="0"/>
      <w:i w:val="0"/>
      <w:sz w:val="24"/>
    </w:rPr>
  </w:style>
  <w:style w:type="paragraph" w:customStyle="1" w:styleId="a0">
    <w:name w:val="Заголовок"/>
    <w:next w:val="aa"/>
    <w:qFormat/>
    <w:pPr>
      <w:keepNext/>
      <w:widowControl w:val="0"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pPr>
      <w:widowControl w:val="0"/>
      <w:suppressAutoHyphens/>
    </w:pPr>
    <w:rPr>
      <w:rFonts w:cs="Lucida Sans"/>
      <w:sz w:val="22"/>
    </w:rPr>
  </w:style>
  <w:style w:type="paragraph" w:styleId="ac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qFormat/>
    <w:pPr>
      <w:widowControl w:val="0"/>
      <w:suppressLineNumbers/>
      <w:suppressAutoHyphens/>
    </w:pPr>
    <w:rPr>
      <w:rFonts w:cs="Lucida Sans"/>
      <w:sz w:val="22"/>
    </w:rPr>
  </w:style>
  <w:style w:type="paragraph" w:customStyle="1" w:styleId="Standard">
    <w:name w:val="Standard"/>
    <w:qFormat/>
    <w:pPr>
      <w:suppressAutoHyphens/>
      <w:spacing w:after="200"/>
    </w:pPr>
    <w:rPr>
      <w:color w:val="00000A"/>
      <w:sz w:val="2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d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sPlusNormal">
    <w:name w:val="ConsPlusNormal"/>
    <w:qFormat/>
    <w:pPr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e">
    <w:name w:val="Normal (Web)"/>
    <w:basedOn w:val="Standard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qFormat/>
    <w:pPr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0">
    <w:name w:val="List Paragraph"/>
    <w:basedOn w:val="Standard"/>
    <w:qFormat/>
    <w:pPr>
      <w:ind w:left="720"/>
    </w:pPr>
    <w:rPr>
      <w:rFonts w:cs="Times New Roman"/>
    </w:rPr>
  </w:style>
  <w:style w:type="paragraph" w:styleId="af1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2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врезки"/>
    <w:basedOn w:val="Standard"/>
    <w:qFormat/>
  </w:style>
  <w:style w:type="paragraph" w:customStyle="1" w:styleId="af5">
    <w:name w:val="Содержимое таблицы"/>
    <w:basedOn w:val="Standard"/>
    <w:qFormat/>
  </w:style>
  <w:style w:type="paragraph" w:customStyle="1" w:styleId="af6">
    <w:name w:val="Заголовок таблицы"/>
    <w:basedOn w:val="af5"/>
    <w:qFormat/>
  </w:style>
  <w:style w:type="paragraph" w:styleId="af7">
    <w:name w:val="No Spacing"/>
    <w:qFormat/>
    <w:pPr>
      <w:suppressAutoHyphens/>
      <w:spacing w:line="240" w:lineRule="auto"/>
    </w:pPr>
    <w:rPr>
      <w:color w:val="00000A"/>
      <w:sz w:val="22"/>
    </w:rPr>
  </w:style>
  <w:style w:type="paragraph" w:customStyle="1" w:styleId="af8">
    <w:name w:val="Блочная цитата"/>
    <w:basedOn w:val="Standard"/>
    <w:qFormat/>
  </w:style>
  <w:style w:type="paragraph" w:customStyle="1" w:styleId="af9">
    <w:name w:val="Заглавие"/>
    <w:basedOn w:val="a0"/>
  </w:style>
  <w:style w:type="paragraph" w:styleId="afa">
    <w:name w:val="Subtitle"/>
    <w:basedOn w:val="a0"/>
  </w:style>
  <w:style w:type="paragraph" w:customStyle="1" w:styleId="afb">
    <w:name w:val="Заголовок для информации об изменениях"/>
    <w:basedOn w:val="1"/>
    <w:uiPriority w:val="99"/>
    <w:qFormat/>
    <w:rsid w:val="00200E43"/>
    <w:rPr>
      <w:rFonts w:ascii="Cambria" w:eastAsia="Times New Roman" w:hAnsi="Cambria" w:cs="Times New Roman"/>
      <w:color w:val="00000A"/>
      <w:sz w:val="20"/>
      <w:szCs w:val="20"/>
      <w:shd w:val="clear" w:color="auto" w:fill="FFFFFF"/>
      <w:lang w:val="x-none" w:eastAsia="x-none"/>
    </w:rPr>
  </w:style>
  <w:style w:type="numbering" w:customStyle="1" w:styleId="11">
    <w:name w:val="Нет списка1"/>
  </w:style>
  <w:style w:type="paragraph" w:customStyle="1" w:styleId="ConsNormal">
    <w:name w:val="ConsNormal"/>
    <w:rsid w:val="00D05CFF"/>
    <w:pPr>
      <w:widowControl w:val="0"/>
      <w:autoSpaceDE w:val="0"/>
      <w:autoSpaceDN w:val="0"/>
      <w:adjustRightInd w:val="0"/>
      <w:spacing w:line="240" w:lineRule="auto"/>
      <w:ind w:firstLine="720"/>
      <w:textAlignment w:val="auto"/>
    </w:pPr>
    <w:rPr>
      <w:rFonts w:ascii="Arial" w:eastAsia="Times New Roman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basedOn w:val="a1"/>
    <w:qFormat/>
    <w:rPr>
      <w:sz w:val="20"/>
      <w:szCs w:val="20"/>
    </w:rPr>
  </w:style>
  <w:style w:type="character" w:styleId="a5">
    <w:name w:val="footnote reference"/>
    <w:basedOn w:val="a1"/>
    <w:qFormat/>
    <w:rPr>
      <w:vertAlign w:val="superscript"/>
    </w:rPr>
  </w:style>
  <w:style w:type="character" w:customStyle="1" w:styleId="a6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1"/>
    <w:qFormat/>
  </w:style>
  <w:style w:type="character" w:customStyle="1" w:styleId="a8">
    <w:name w:val="Нижний колонтитул Знак"/>
    <w:basedOn w:val="a1"/>
    <w:qFormat/>
  </w:style>
  <w:style w:type="character" w:customStyle="1" w:styleId="ListLabel1">
    <w:name w:val="ListLabel 1"/>
    <w:qFormat/>
    <w:rPr>
      <w:rFonts w:ascii="Times New Roman" w:hAnsi="Times New Roman"/>
      <w:b/>
      <w:i w:val="0"/>
      <w:sz w:val="28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/>
      <w:b w:val="0"/>
      <w:bCs w:val="0"/>
      <w:i w:val="0"/>
      <w:sz w:val="28"/>
    </w:rPr>
  </w:style>
  <w:style w:type="character" w:styleId="a9">
    <w:name w:val="Strong"/>
    <w:basedOn w:val="a1"/>
    <w:uiPriority w:val="22"/>
    <w:qFormat/>
    <w:rPr>
      <w:b/>
      <w:bCs/>
    </w:rPr>
  </w:style>
  <w:style w:type="character" w:customStyle="1" w:styleId="ListLabel3">
    <w:name w:val="ListLabel 3"/>
    <w:qFormat/>
    <w:rPr>
      <w:rFonts w:ascii="Arial" w:hAnsi="Arial"/>
      <w:b w:val="0"/>
      <w:bCs w:val="0"/>
      <w:i w:val="0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">
    <w:name w:val="ListLabel 4"/>
    <w:qFormat/>
    <w:rPr>
      <w:rFonts w:ascii="Arial" w:hAnsi="Arial"/>
      <w:b w:val="0"/>
      <w:bCs w:val="0"/>
      <w:i w:val="0"/>
      <w:sz w:val="24"/>
    </w:rPr>
  </w:style>
  <w:style w:type="paragraph" w:customStyle="1" w:styleId="a0">
    <w:name w:val="Заголовок"/>
    <w:next w:val="aa"/>
    <w:qFormat/>
    <w:pPr>
      <w:keepNext/>
      <w:widowControl w:val="0"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pPr>
      <w:widowControl w:val="0"/>
      <w:suppressAutoHyphens/>
    </w:pPr>
    <w:rPr>
      <w:rFonts w:cs="Lucida Sans"/>
      <w:sz w:val="22"/>
    </w:rPr>
  </w:style>
  <w:style w:type="paragraph" w:styleId="ac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qFormat/>
    <w:pPr>
      <w:widowControl w:val="0"/>
      <w:suppressLineNumbers/>
      <w:suppressAutoHyphens/>
    </w:pPr>
    <w:rPr>
      <w:rFonts w:cs="Lucida Sans"/>
      <w:sz w:val="22"/>
    </w:rPr>
  </w:style>
  <w:style w:type="paragraph" w:customStyle="1" w:styleId="Standard">
    <w:name w:val="Standard"/>
    <w:qFormat/>
    <w:pPr>
      <w:suppressAutoHyphens/>
      <w:spacing w:after="200"/>
    </w:pPr>
    <w:rPr>
      <w:color w:val="00000A"/>
      <w:sz w:val="2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d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sPlusNormal">
    <w:name w:val="ConsPlusNormal"/>
    <w:qFormat/>
    <w:pPr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e">
    <w:name w:val="Normal (Web)"/>
    <w:basedOn w:val="Standard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qFormat/>
    <w:pPr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0">
    <w:name w:val="List Paragraph"/>
    <w:basedOn w:val="Standard"/>
    <w:qFormat/>
    <w:pPr>
      <w:ind w:left="720"/>
    </w:pPr>
    <w:rPr>
      <w:rFonts w:cs="Times New Roman"/>
    </w:rPr>
  </w:style>
  <w:style w:type="paragraph" w:styleId="af1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2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врезки"/>
    <w:basedOn w:val="Standard"/>
    <w:qFormat/>
  </w:style>
  <w:style w:type="paragraph" w:customStyle="1" w:styleId="af5">
    <w:name w:val="Содержимое таблицы"/>
    <w:basedOn w:val="Standard"/>
    <w:qFormat/>
  </w:style>
  <w:style w:type="paragraph" w:customStyle="1" w:styleId="af6">
    <w:name w:val="Заголовок таблицы"/>
    <w:basedOn w:val="af5"/>
    <w:qFormat/>
  </w:style>
  <w:style w:type="paragraph" w:styleId="af7">
    <w:name w:val="No Spacing"/>
    <w:qFormat/>
    <w:pPr>
      <w:suppressAutoHyphens/>
      <w:spacing w:line="240" w:lineRule="auto"/>
    </w:pPr>
    <w:rPr>
      <w:color w:val="00000A"/>
      <w:sz w:val="22"/>
    </w:rPr>
  </w:style>
  <w:style w:type="paragraph" w:customStyle="1" w:styleId="af8">
    <w:name w:val="Блочная цитата"/>
    <w:basedOn w:val="Standard"/>
    <w:qFormat/>
  </w:style>
  <w:style w:type="paragraph" w:customStyle="1" w:styleId="af9">
    <w:name w:val="Заглавие"/>
    <w:basedOn w:val="a0"/>
  </w:style>
  <w:style w:type="paragraph" w:styleId="afa">
    <w:name w:val="Subtitle"/>
    <w:basedOn w:val="a0"/>
  </w:style>
  <w:style w:type="paragraph" w:customStyle="1" w:styleId="afb">
    <w:name w:val="Заголовок для информации об изменениях"/>
    <w:basedOn w:val="1"/>
    <w:uiPriority w:val="99"/>
    <w:qFormat/>
    <w:rsid w:val="00200E43"/>
    <w:rPr>
      <w:rFonts w:ascii="Cambria" w:eastAsia="Times New Roman" w:hAnsi="Cambria" w:cs="Times New Roman"/>
      <w:color w:val="00000A"/>
      <w:sz w:val="20"/>
      <w:szCs w:val="20"/>
      <w:shd w:val="clear" w:color="auto" w:fill="FFFFFF"/>
      <w:lang w:val="x-none" w:eastAsia="x-none"/>
    </w:rPr>
  </w:style>
  <w:style w:type="numbering" w:customStyle="1" w:styleId="11">
    <w:name w:val="Нет списка1"/>
  </w:style>
  <w:style w:type="paragraph" w:customStyle="1" w:styleId="ConsNormal">
    <w:name w:val="ConsNormal"/>
    <w:rsid w:val="00D05CFF"/>
    <w:pPr>
      <w:widowControl w:val="0"/>
      <w:autoSpaceDE w:val="0"/>
      <w:autoSpaceDN w:val="0"/>
      <w:adjustRightInd w:val="0"/>
      <w:spacing w:line="240" w:lineRule="auto"/>
      <w:ind w:firstLine="720"/>
      <w:textAlignment w:val="auto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668E-081B-4383-A285-07BD50BB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2023-12-19T06:30:00Z</cp:lastPrinted>
  <dcterms:created xsi:type="dcterms:W3CDTF">2021-12-22T06:55:00Z</dcterms:created>
  <dcterms:modified xsi:type="dcterms:W3CDTF">2023-12-19T06:30:00Z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